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236170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2260" cy="572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CB65AF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ПРЕДСЕДНИК </w:t>
      </w:r>
      <w:r w:rsidR="00330811" w:rsidRPr="004A37B7">
        <w:rPr>
          <w:rFonts w:ascii="Times New Roman" w:hAnsi="Times New Roman" w:cs="Times New Roman"/>
          <w:b/>
          <w:bCs/>
          <w:lang w:val="ru-RU"/>
        </w:rPr>
        <w:t xml:space="preserve">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 xml:space="preserve">Комисија за јавну набавку </w:t>
      </w:r>
      <w:r w:rsidR="00CB65AF">
        <w:rPr>
          <w:rFonts w:ascii="Times New Roman" w:hAnsi="Times New Roman" w:cs="Times New Roman"/>
          <w:bCs/>
          <w:lang w:val="ru-RU"/>
        </w:rPr>
        <w:t xml:space="preserve">велике </w:t>
      </w:r>
      <w:r w:rsidRPr="004A37B7">
        <w:rPr>
          <w:rFonts w:ascii="Times New Roman" w:hAnsi="Times New Roman" w:cs="Times New Roman"/>
          <w:bCs/>
          <w:lang w:val="ru-RU"/>
        </w:rPr>
        <w:t>вредности</w:t>
      </w:r>
    </w:p>
    <w:p w:rsidR="0060645A" w:rsidRPr="0060645A" w:rsidRDefault="0060645A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60645A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BD4C6A" w:rsidRPr="00BD4C6A">
        <w:rPr>
          <w:rFonts w:ascii="Times New Roman" w:hAnsi="Times New Roman" w:cs="Times New Roman"/>
          <w:spacing w:val="-1"/>
          <w:lang w:val="ru-RU"/>
        </w:rPr>
        <w:t>404- 413/2018-II</w:t>
      </w:r>
    </w:p>
    <w:p w:rsidR="00CB65AF" w:rsidRDefault="001C642B" w:rsidP="0060645A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Датум: </w:t>
      </w:r>
      <w:r w:rsidR="00BD4C6A" w:rsidRPr="00BD4C6A">
        <w:rPr>
          <w:rFonts w:ascii="Times New Roman" w:hAnsi="Times New Roman" w:cs="Times New Roman"/>
          <w:spacing w:val="-1"/>
        </w:rPr>
        <w:t>15.11.2018. године</w:t>
      </w:r>
    </w:p>
    <w:p w:rsidR="00330811" w:rsidRPr="00614548" w:rsidRDefault="00330811" w:rsidP="0060645A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="00CB65AF">
        <w:rPr>
          <w:rFonts w:ascii="Times New Roman" w:hAnsi="Times New Roman" w:cs="Times New Roman"/>
          <w:spacing w:val="-1"/>
          <w:lang w:val="ru-RU"/>
        </w:rPr>
        <w:t xml:space="preserve">Председник </w:t>
      </w:r>
      <w:r w:rsidRPr="00614548">
        <w:rPr>
          <w:rFonts w:ascii="Times New Roman" w:hAnsi="Times New Roman" w:cs="Times New Roman"/>
          <w:lang w:val="ru-RU"/>
        </w:rPr>
        <w:t xml:space="preserve">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бр.</w:t>
      </w:r>
      <w:r w:rsidR="00CB65AF" w:rsidRPr="00CB65AF">
        <w:t xml:space="preserve"> </w:t>
      </w:r>
      <w:r w:rsidR="00BD4C6A" w:rsidRPr="00EC36F5">
        <w:rPr>
          <w:rFonts w:ascii="Times New Roman" w:hAnsi="Times New Roman" w:cs="Times New Roman"/>
          <w:sz w:val="24"/>
          <w:szCs w:val="24"/>
          <w:lang w:val="sr-Cyrl-RS"/>
        </w:rPr>
        <w:t>49/2018- Изградња дечијег игралишта</w:t>
      </w:r>
      <w:r w:rsidR="00CA20AE" w:rsidRPr="00CA20AE">
        <w:rPr>
          <w:rFonts w:ascii="Times New Roman" w:hAnsi="Times New Roman" w:cs="Times New Roman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>,</w:t>
      </w:r>
      <w:r w:rsidR="00CB65AF" w:rsidRPr="00CB65AF">
        <w:rPr>
          <w:rFonts w:ascii="Times New Roman" w:hAnsi="Times New Roman" w:cs="Times New Roman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60645A" w:rsidRPr="00B614B3" w:rsidRDefault="0060645A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67159B" w:rsidRPr="00CA20AE" w:rsidRDefault="00CA20AE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b/>
          <w:lang w:val="ru-RU"/>
        </w:rPr>
      </w:pPr>
      <w:r w:rsidRPr="00CA20AE">
        <w:rPr>
          <w:rFonts w:ascii="Times New Roman" w:hAnsi="Times New Roman" w:cs="Times New Roman"/>
          <w:lang w:val="ru-RU"/>
        </w:rPr>
        <w:t xml:space="preserve">  </w:t>
      </w:r>
      <w:r w:rsidRPr="00CA20AE">
        <w:rPr>
          <w:rFonts w:ascii="Times New Roman" w:hAnsi="Times New Roman" w:cs="Times New Roman"/>
          <w:b/>
          <w:lang w:val="ru-RU"/>
        </w:rPr>
        <w:t xml:space="preserve">1. </w:t>
      </w:r>
      <w:r w:rsidR="00BD4C6A" w:rsidRPr="00BD4C6A">
        <w:rPr>
          <w:rFonts w:ascii="Times New Roman" w:hAnsi="Times New Roman" w:cs="Times New Roman"/>
          <w:b/>
          <w:lang w:val="ru-RU"/>
        </w:rPr>
        <w:t>Сомборелектро доо, Сомбор, Ади Ендре 27, 25000 Сомбор</w:t>
      </w:r>
    </w:p>
    <w:p w:rsidR="0060645A" w:rsidRDefault="0060645A" w:rsidP="0060645A">
      <w:pPr>
        <w:spacing w:after="0" w:line="272" w:lineRule="exact"/>
        <w:ind w:left="720" w:right="416" w:firstLine="7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="00CB65AF">
        <w:rPr>
          <w:rFonts w:ascii="Times New Roman" w:hAnsi="Times New Roman" w:cs="Times New Roman"/>
          <w:lang w:val="ru-RU"/>
        </w:rPr>
        <w:t xml:space="preserve">Општина Апатин 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="0060645A">
        <w:rPr>
          <w:rFonts w:ascii="Times New Roman" w:hAnsi="Times New Roman" w:cs="Times New Roman"/>
          <w:lang w:val="ru-RU"/>
        </w:rPr>
        <w:t xml:space="preserve"> радова</w:t>
      </w:r>
      <w:r w:rsidR="00694E2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BD4C6A" w:rsidRPr="00BD4C6A">
        <w:rPr>
          <w:rFonts w:ascii="Times New Roman" w:hAnsi="Times New Roman" w:cs="Times New Roman"/>
          <w:lang w:val="ru-RU"/>
        </w:rPr>
        <w:t>49/2018- Изградња дечијег игралишта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BD4C6A" w:rsidRPr="00BD4C6A">
        <w:rPr>
          <w:rFonts w:ascii="Times New Roman" w:hAnsi="Times New Roman" w:cs="Times New Roman"/>
          <w:spacing w:val="-1"/>
          <w:lang w:val="ru-RU"/>
        </w:rPr>
        <w:t>404- 413/2018-II</w:t>
      </w:r>
      <w:r w:rsidR="00BD4C6A"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BD4C6A">
        <w:rPr>
          <w:rFonts w:ascii="Times New Roman" w:hAnsi="Times New Roman" w:cs="Times New Roman"/>
          <w:lang w:val="ru-RU"/>
        </w:rPr>
        <w:t>30</w:t>
      </w:r>
      <w:r w:rsidR="001C32BD" w:rsidRPr="001C32BD">
        <w:rPr>
          <w:rFonts w:ascii="Times New Roman" w:hAnsi="Times New Roman" w:cs="Times New Roman"/>
          <w:lang w:val="ru-RU"/>
        </w:rPr>
        <w:t>.10.2018.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BD4C6A">
        <w:rPr>
          <w:rFonts w:ascii="Times New Roman" w:hAnsi="Times New Roman" w:cs="Times New Roman"/>
          <w:lang w:val="sr-Cyrl-RS"/>
        </w:rPr>
        <w:t>06</w:t>
      </w:r>
      <w:r>
        <w:rPr>
          <w:rFonts w:ascii="Times New Roman" w:hAnsi="Times New Roman" w:cs="Times New Roman"/>
          <w:lang w:val="ru-RU"/>
        </w:rPr>
        <w:t>.</w:t>
      </w:r>
      <w:r w:rsidR="00BD4C6A">
        <w:rPr>
          <w:rFonts w:ascii="Times New Roman" w:hAnsi="Times New Roman" w:cs="Times New Roman"/>
          <w:lang w:val="ru-RU"/>
        </w:rPr>
        <w:t>11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CB65AF">
        <w:rPr>
          <w:rFonts w:ascii="Times New Roman" w:hAnsi="Times New Roman" w:cs="Times New Roman"/>
          <w:lang w:val="ru-RU"/>
        </w:rPr>
        <w:t>1</w:t>
      </w:r>
      <w:r w:rsidR="00BD4C6A">
        <w:rPr>
          <w:rFonts w:ascii="Times New Roman" w:hAnsi="Times New Roman" w:cs="Times New Roman"/>
          <w:lang w:val="ru-RU"/>
        </w:rPr>
        <w:t>4.11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694E2F" w:rsidRPr="00614548" w:rsidRDefault="00694E2F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</w:p>
    <w:p w:rsidR="00BD4C6A" w:rsidRDefault="00BD4C6A" w:rsidP="00BD4C6A">
      <w:pPr>
        <w:numPr>
          <w:ilvl w:val="0"/>
          <w:numId w:val="4"/>
        </w:num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  <w:r w:rsidRPr="00BD4C6A">
        <w:rPr>
          <w:rFonts w:ascii="Times New Roman" w:hAnsi="Times New Roman" w:cs="Times New Roman"/>
          <w:b/>
          <w:lang w:val="ru-RU"/>
        </w:rPr>
        <w:t>Сомборелектро доо, Сомбор, Ади Ендре 27, 25000 Сомбор</w:t>
      </w:r>
    </w:p>
    <w:p w:rsidR="00694E2F" w:rsidRPr="002109F6" w:rsidRDefault="00CB65AF" w:rsidP="00BD4C6A">
      <w:pPr>
        <w:spacing w:before="18" w:after="0" w:line="260" w:lineRule="exact"/>
        <w:ind w:left="11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BD4C6A">
        <w:rPr>
          <w:rFonts w:ascii="Times New Roman" w:hAnsi="Times New Roman" w:cs="Times New Roman"/>
          <w:spacing w:val="5"/>
          <w:lang w:val="ru-RU"/>
        </w:rPr>
        <w:t>14</w:t>
      </w:r>
      <w:r w:rsidRPr="00D066E4">
        <w:rPr>
          <w:rFonts w:ascii="Times New Roman" w:hAnsi="Times New Roman" w:cs="Times New Roman"/>
          <w:lang w:val="ru-RU"/>
        </w:rPr>
        <w:t>.</w:t>
      </w:r>
      <w:r w:rsidR="00BD4C6A">
        <w:rPr>
          <w:rFonts w:ascii="Times New Roman" w:hAnsi="Times New Roman" w:cs="Times New Roman"/>
          <w:lang w:val="ru-RU"/>
        </w:rPr>
        <w:t>11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="0060645A">
        <w:rPr>
          <w:rFonts w:ascii="Times New Roman" w:hAnsi="Times New Roman" w:cs="Times New Roman"/>
          <w:lang w:val="ru-RU"/>
        </w:rPr>
        <w:t>2,3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BD4C6A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 xml:space="preserve">У  извештају о стручној оцени понуде, бр. </w:t>
      </w:r>
      <w:r w:rsidR="00BD4C6A" w:rsidRPr="00BD4C6A">
        <w:rPr>
          <w:rFonts w:ascii="Times New Roman" w:hAnsi="Times New Roman" w:cs="Times New Roman"/>
          <w:spacing w:val="-1"/>
          <w:lang w:val="ru-RU"/>
        </w:rPr>
        <w:t>404- 413/2018-II</w:t>
      </w:r>
      <w:r w:rsidR="00BD4C6A" w:rsidRPr="00614548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 xml:space="preserve">од дана </w:t>
      </w:r>
      <w:r w:rsidR="00BD4C6A">
        <w:rPr>
          <w:rFonts w:ascii="Times New Roman" w:hAnsi="Times New Roman" w:cs="Times New Roman"/>
          <w:lang w:val="ru-RU"/>
        </w:rPr>
        <w:t xml:space="preserve"> 15</w:t>
      </w:r>
      <w:r w:rsidRPr="002109F6">
        <w:rPr>
          <w:rFonts w:ascii="Times New Roman" w:hAnsi="Times New Roman" w:cs="Times New Roman"/>
          <w:lang w:val="ru-RU"/>
        </w:rPr>
        <w:t>.</w:t>
      </w:r>
      <w:r w:rsidR="00CB65AF">
        <w:rPr>
          <w:rFonts w:ascii="Times New Roman" w:hAnsi="Times New Roman" w:cs="Times New Roman"/>
          <w:lang w:val="ru-RU"/>
        </w:rPr>
        <w:t>1</w:t>
      </w:r>
      <w:r w:rsidR="00BD4C6A">
        <w:rPr>
          <w:rFonts w:ascii="Times New Roman" w:hAnsi="Times New Roman" w:cs="Times New Roman"/>
          <w:lang w:val="ru-RU"/>
        </w:rPr>
        <w:t>1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67159B" w:rsidRDefault="00330811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sr-Cyrl-RS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B208C8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</w:t>
      </w:r>
      <w:r w:rsidR="00CB65AF" w:rsidRPr="00CB65AF">
        <w:rPr>
          <w:rFonts w:ascii="Times New Roman" w:hAnsi="Times New Roman" w:cs="Times New Roman"/>
          <w:lang w:val="ru-RU"/>
        </w:rPr>
        <w:t xml:space="preserve">бр. </w:t>
      </w:r>
      <w:r w:rsidR="00BD4C6A" w:rsidRPr="00EC36F5">
        <w:rPr>
          <w:rFonts w:ascii="Times New Roman" w:hAnsi="Times New Roman" w:cs="Times New Roman"/>
          <w:sz w:val="24"/>
          <w:szCs w:val="24"/>
          <w:lang w:val="sr-Cyrl-RS"/>
        </w:rPr>
        <w:t>49/2018- Изградња дечијег игралишта</w:t>
      </w:r>
    </w:p>
    <w:p w:rsidR="00BD4C6A" w:rsidRPr="00DF1129" w:rsidRDefault="00BD4C6A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BD4C6A" w:rsidRPr="00EC36F5" w:rsidRDefault="00330811" w:rsidP="00BD4C6A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="00BD4C6A" w:rsidRPr="00EC36F5">
        <w:rPr>
          <w:rFonts w:ascii="Times New Roman" w:hAnsi="Times New Roman" w:cs="Times New Roman"/>
          <w:sz w:val="24"/>
          <w:szCs w:val="24"/>
          <w:lang w:val="ru-RU"/>
        </w:rPr>
        <w:t>45236210  Радови на површинском слоју за дечија игралишта</w:t>
      </w:r>
    </w:p>
    <w:p w:rsidR="00BD4C6A" w:rsidRPr="00373A29" w:rsidRDefault="00BD4C6A" w:rsidP="00BD4C6A">
      <w:pPr>
        <w:ind w:left="360"/>
        <w:rPr>
          <w:lang w:val="sr-Cyrl-RS"/>
        </w:rPr>
      </w:pPr>
      <w:r w:rsidRPr="00EC36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23617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bookmarkStart w:id="0" w:name="_GoBack"/>
      <w:bookmarkEnd w:id="0"/>
      <w:r w:rsidRPr="00EC3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170">
        <w:rPr>
          <w:rFonts w:ascii="Times New Roman" w:hAnsi="Times New Roman" w:cs="Times New Roman"/>
          <w:sz w:val="24"/>
          <w:szCs w:val="24"/>
          <w:lang w:val="ru-RU"/>
        </w:rPr>
        <w:t>37535200</w:t>
      </w:r>
      <w:r w:rsidRPr="00EC36F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Опрема за дечија игралишта</w:t>
      </w:r>
    </w:p>
    <w:p w:rsidR="00330811" w:rsidRPr="002109F6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BD4C6A">
        <w:rPr>
          <w:rFonts w:ascii="Times New Roman" w:hAnsi="Times New Roman" w:cs="Times New Roman"/>
          <w:position w:val="-1"/>
          <w:u w:color="000000"/>
          <w:lang w:val="ru-RU"/>
        </w:rPr>
        <w:t xml:space="preserve">  </w:t>
      </w:r>
      <w:r w:rsidR="00BD4C6A" w:rsidRPr="00BD4C6A">
        <w:rPr>
          <w:rFonts w:ascii="Times New Roman" w:hAnsi="Times New Roman" w:cs="Times New Roman"/>
          <w:position w:val="-1"/>
          <w:u w:color="000000"/>
          <w:lang w:val="ru-RU"/>
        </w:rPr>
        <w:t>1.513.000,00 динара без ПДВ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CB65AF" w:rsidRDefault="00CB65AF" w:rsidP="00CB65AF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2.</w:t>
      </w:r>
      <w:r>
        <w:rPr>
          <w:rFonts w:ascii="Times New Roman" w:hAnsi="Times New Roman" w:cs="Times New Roman"/>
          <w:b/>
          <w:bCs/>
          <w:spacing w:val="-1"/>
          <w:lang w:val="ru-RU"/>
        </w:rPr>
        <w:tab/>
        <w:t>Укуп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>но су пристигл</w:t>
      </w:r>
      <w:r w:rsidR="00BD4C6A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="001C32BD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="00BD4C6A">
        <w:rPr>
          <w:rFonts w:ascii="Times New Roman" w:hAnsi="Times New Roman" w:cs="Times New Roman"/>
          <w:b/>
          <w:bCs/>
          <w:spacing w:val="-1"/>
          <w:lang w:val="ru-RU"/>
        </w:rPr>
        <w:t>1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 xml:space="preserve"> (</w:t>
      </w:r>
      <w:r w:rsidR="00BD4C6A">
        <w:rPr>
          <w:rFonts w:ascii="Times New Roman" w:hAnsi="Times New Roman" w:cs="Times New Roman"/>
          <w:b/>
          <w:bCs/>
          <w:spacing w:val="-1"/>
          <w:lang w:val="ru-RU"/>
        </w:rPr>
        <w:t>једна</w:t>
      </w:r>
      <w:r w:rsidRPr="00CB65AF">
        <w:rPr>
          <w:rFonts w:ascii="Times New Roman" w:hAnsi="Times New Roman" w:cs="Times New Roman"/>
          <w:b/>
          <w:bCs/>
          <w:spacing w:val="-1"/>
          <w:lang w:val="ru-RU"/>
        </w:rPr>
        <w:t>) понуда и то:</w:t>
      </w:r>
    </w:p>
    <w:p w:rsidR="001C32BD" w:rsidRDefault="001C32BD" w:rsidP="00CB65AF">
      <w:pPr>
        <w:spacing w:before="18" w:after="0" w:line="260" w:lineRule="exact"/>
        <w:rPr>
          <w:rFonts w:ascii="Times New Roman" w:hAnsi="Times New Roman" w:cs="Times New Roman"/>
          <w:b/>
          <w:lang w:val="ru-RU"/>
        </w:rPr>
      </w:pPr>
    </w:p>
    <w:p w:rsidR="001468E9" w:rsidRDefault="00BD4C6A" w:rsidP="00BD4C6A">
      <w:pPr>
        <w:spacing w:before="18" w:after="0" w:line="260" w:lineRule="exact"/>
        <w:ind w:left="720" w:firstLine="720"/>
        <w:rPr>
          <w:rFonts w:ascii="Times New Roman" w:hAnsi="Times New Roman" w:cs="Times New Roman"/>
          <w:lang w:val="ru-RU"/>
        </w:rPr>
      </w:pPr>
      <w:r w:rsidRPr="00BD4C6A">
        <w:rPr>
          <w:rFonts w:ascii="Times New Roman" w:hAnsi="Times New Roman" w:cs="Times New Roman"/>
          <w:lang w:val="ru-RU"/>
        </w:rPr>
        <w:t>1. Сомборелектро доо, Сомбор, Ади Ендре 27, 25000 Сомбор</w:t>
      </w:r>
    </w:p>
    <w:p w:rsidR="001468E9" w:rsidRPr="002109F6" w:rsidRDefault="001468E9" w:rsidP="00CB65AF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60645A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>– бр.</w:t>
      </w:r>
      <w:r w:rsidR="001C32BD" w:rsidRPr="001C32BD">
        <w:rPr>
          <w:rFonts w:ascii="Times New Roman" w:hAnsi="Times New Roman" w:cs="Times New Roman"/>
          <w:lang w:val="ru-RU"/>
        </w:rPr>
        <w:t xml:space="preserve"> </w:t>
      </w:r>
      <w:r w:rsidR="00BD4C6A" w:rsidRPr="00EC36F5">
        <w:rPr>
          <w:rFonts w:ascii="Times New Roman" w:hAnsi="Times New Roman" w:cs="Times New Roman"/>
          <w:sz w:val="24"/>
          <w:szCs w:val="24"/>
          <w:lang w:val="sr-Cyrl-RS"/>
        </w:rPr>
        <w:t>49/2018- Изградња дечијег игралишта</w:t>
      </w:r>
      <w:r w:rsidR="00BD4C6A"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p w:rsidR="00CB65AF" w:rsidRDefault="00CB65AF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</w:p>
    <w:p w:rsidR="00CB65AF" w:rsidRPr="00694E2F" w:rsidRDefault="00330811" w:rsidP="00694E2F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CB65AF" w:rsidRPr="00CB65AF" w:rsidTr="00CB65AF">
        <w:tc>
          <w:tcPr>
            <w:tcW w:w="53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798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понуђача</w:t>
            </w:r>
          </w:p>
        </w:tc>
        <w:tc>
          <w:tcPr>
            <w:tcW w:w="2880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 ПДВ-а  у РСД</w:t>
            </w:r>
          </w:p>
        </w:tc>
        <w:tc>
          <w:tcPr>
            <w:tcW w:w="2592" w:type="dxa"/>
            <w:shd w:val="clear" w:color="auto" w:fill="auto"/>
          </w:tcPr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Понуђена цена</w:t>
            </w:r>
          </w:p>
          <w:p w:rsidR="00CB65AF" w:rsidRPr="00CB65AF" w:rsidRDefault="00CB65AF" w:rsidP="00CB6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B65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 ПДВ –ом у РСД</w:t>
            </w:r>
          </w:p>
        </w:tc>
      </w:tr>
      <w:tr w:rsidR="001C32BD" w:rsidRPr="00CB65AF" w:rsidTr="00502B30">
        <w:tc>
          <w:tcPr>
            <w:tcW w:w="530" w:type="dxa"/>
            <w:shd w:val="clear" w:color="auto" w:fill="auto"/>
          </w:tcPr>
          <w:p w:rsidR="001C32BD" w:rsidRPr="00CB65AF" w:rsidRDefault="001C32BD" w:rsidP="00CB6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B65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798" w:type="dxa"/>
            <w:shd w:val="clear" w:color="auto" w:fill="auto"/>
          </w:tcPr>
          <w:p w:rsidR="001C32BD" w:rsidRPr="001C32BD" w:rsidRDefault="00BD4C6A" w:rsidP="00CB65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4C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Сомборелектро доо, Сомбор, Ади Ендре 27, 25000 Сомбор</w:t>
            </w:r>
          </w:p>
        </w:tc>
        <w:tc>
          <w:tcPr>
            <w:tcW w:w="2880" w:type="dxa"/>
            <w:shd w:val="clear" w:color="auto" w:fill="auto"/>
          </w:tcPr>
          <w:p w:rsidR="001C32BD" w:rsidRPr="001C32BD" w:rsidRDefault="00BD4C6A" w:rsidP="001C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A">
              <w:rPr>
                <w:rFonts w:ascii="Times New Roman" w:hAnsi="Times New Roman" w:cs="Times New Roman"/>
                <w:sz w:val="24"/>
                <w:szCs w:val="24"/>
              </w:rPr>
              <w:t>1.509.470,00</w:t>
            </w:r>
          </w:p>
        </w:tc>
        <w:tc>
          <w:tcPr>
            <w:tcW w:w="2592" w:type="dxa"/>
            <w:shd w:val="clear" w:color="auto" w:fill="auto"/>
          </w:tcPr>
          <w:p w:rsidR="001C32BD" w:rsidRPr="001C32BD" w:rsidRDefault="00BD4C6A" w:rsidP="001C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6A">
              <w:rPr>
                <w:rFonts w:ascii="Times New Roman" w:hAnsi="Times New Roman" w:cs="Times New Roman"/>
                <w:sz w:val="24"/>
                <w:szCs w:val="24"/>
              </w:rPr>
              <w:t xml:space="preserve">1.811.364,00  </w:t>
            </w:r>
          </w:p>
        </w:tc>
      </w:tr>
    </w:tbl>
    <w:p w:rsidR="00C4567D" w:rsidRDefault="00C4567D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C4567D" w:rsidRPr="00C4567D" w:rsidRDefault="00C4567D" w:rsidP="00C4567D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Default="00330811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CB65AF" w:rsidRPr="00694E2F" w:rsidRDefault="00CB65AF" w:rsidP="00694E2F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CB65AF" w:rsidRPr="001C32BD" w:rsidRDefault="00330811" w:rsidP="001C32BD">
      <w:pPr>
        <w:autoSpaceDE w:val="0"/>
        <w:autoSpaceDN w:val="0"/>
        <w:adjustRightInd w:val="0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="00BD4C6A" w:rsidRPr="00BD4C6A">
        <w:rPr>
          <w:rFonts w:ascii="Times New Roman" w:hAnsi="Times New Roman" w:cs="Times New Roman"/>
          <w:b/>
          <w:sz w:val="24"/>
          <w:szCs w:val="24"/>
          <w:lang w:val="sr-Cyrl-RS"/>
        </w:rPr>
        <w:t>Сомборелектро доо, Сомбор, Ади Ендре 27, 25000 Сомбор</w:t>
      </w:r>
    </w:p>
    <w:p w:rsidR="00330811" w:rsidRPr="00614548" w:rsidRDefault="00330811" w:rsidP="00CB65A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="001C32BD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="001C32BD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2B322F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lang w:val="ru-RU"/>
        </w:rPr>
        <w:t>ПРЕДСЕДНИК ОПШТИНЕ АПАТИН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236170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16510</wp:posOffset>
                </wp:positionV>
                <wp:extent cx="2305685" cy="1270"/>
                <wp:effectExtent l="12065" t="6985" r="635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270"/>
                          <a:chOff x="7759" y="26"/>
                          <a:chExt cx="363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759" y="26"/>
                            <a:ext cx="3631" cy="2"/>
                          </a:xfrm>
                          <a:custGeom>
                            <a:avLst/>
                            <a:gdLst>
                              <a:gd name="T0" fmla="+- 0 7759 7759"/>
                              <a:gd name="T1" fmla="*/ T0 w 3631"/>
                              <a:gd name="T2" fmla="+- 0 11390 7759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7.95pt;margin-top:1.3pt;width:181.55pt;height:.1pt;z-index:-251658240;mso-position-horizontal-relative:page" coordorigin="7759,26" coordsize="36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">
                <v:shape id="Freeform 3" o:spid="_x0000_s1027" style="position:absolute;left:7759;top:26;width:3631;height:2;visibility:visible;mso-wrap-style:square;v-text-anchor:top" coordsize="3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fvcMA&#10;AADaAAAADwAAAGRycy9kb3ducmV2LnhtbESPQWvCQBSE74L/YXlCL2I2jSAhdRVbKLRCwaaVXB/Z&#10;1ySYfRuya5L++64g9DjMzDfMdj+ZVgzUu8aygscoBkFcWt1wpeD763WVgnAeWWNrmRT8koP9bj7b&#10;YqbtyJ805L4SAcIuQwW1910mpStrMugi2xEH78f2Bn2QfSV1j2OAm1YmcbyRBhsOCzV29FJTecmv&#10;RsGzL47vp+Ijjx1ez2mXLNNRk1IPi+nwBMLT5P/D9/abVrCG25V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fvcMAAADaAAAADwAAAAAAAAAAAAAAAACYAgAAZHJzL2Rv&#10;d25yZXYueG1sUEsFBgAAAAAEAAQA9QAAAIgDAAAAAA==&#10;" path="m,l3631,e" filled="f" strokeweight=".15578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2B322F">
        <w:rPr>
          <w:rFonts w:ascii="Times New Roman" w:hAnsi="Times New Roman" w:cs="Times New Roman"/>
          <w:lang w:val="ru-RU"/>
        </w:rPr>
        <w:t>Милан Шкрбић</w:t>
      </w:r>
    </w:p>
    <w:sectPr w:rsidR="00330811" w:rsidRPr="00D625A4" w:rsidSect="00CB65AF">
      <w:pgSz w:w="12240" w:h="15840"/>
      <w:pgMar w:top="900" w:right="740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1C8"/>
    <w:multiLevelType w:val="hybridMultilevel"/>
    <w:tmpl w:val="D5386DA4"/>
    <w:lvl w:ilvl="0" w:tplc="F524F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B9405A"/>
    <w:multiLevelType w:val="hybridMultilevel"/>
    <w:tmpl w:val="855ED1EA"/>
    <w:lvl w:ilvl="0" w:tplc="2E222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01E39"/>
    <w:multiLevelType w:val="hybridMultilevel"/>
    <w:tmpl w:val="29EA4850"/>
    <w:lvl w:ilvl="0" w:tplc="975E6B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850983"/>
    <w:multiLevelType w:val="hybridMultilevel"/>
    <w:tmpl w:val="1196FA2E"/>
    <w:lvl w:ilvl="0" w:tplc="37B483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468E9"/>
    <w:rsid w:val="00156ED0"/>
    <w:rsid w:val="0017574B"/>
    <w:rsid w:val="001C32BD"/>
    <w:rsid w:val="001C642B"/>
    <w:rsid w:val="001D31D9"/>
    <w:rsid w:val="001F36FB"/>
    <w:rsid w:val="002109F6"/>
    <w:rsid w:val="00220241"/>
    <w:rsid w:val="00236170"/>
    <w:rsid w:val="00250D2F"/>
    <w:rsid w:val="00287BD5"/>
    <w:rsid w:val="002A283B"/>
    <w:rsid w:val="002B322F"/>
    <w:rsid w:val="002C31AC"/>
    <w:rsid w:val="002F1D59"/>
    <w:rsid w:val="0031496D"/>
    <w:rsid w:val="00315087"/>
    <w:rsid w:val="00330811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E1C35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0645A"/>
    <w:rsid w:val="00614548"/>
    <w:rsid w:val="00630B57"/>
    <w:rsid w:val="00634074"/>
    <w:rsid w:val="0067159B"/>
    <w:rsid w:val="00684282"/>
    <w:rsid w:val="006866F9"/>
    <w:rsid w:val="00694E2F"/>
    <w:rsid w:val="006A4FD8"/>
    <w:rsid w:val="006B1D9A"/>
    <w:rsid w:val="006C64B7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27DDF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3447"/>
    <w:rsid w:val="00A2602D"/>
    <w:rsid w:val="00A35EFD"/>
    <w:rsid w:val="00AE64B4"/>
    <w:rsid w:val="00B12E21"/>
    <w:rsid w:val="00B208C8"/>
    <w:rsid w:val="00B242E0"/>
    <w:rsid w:val="00B24406"/>
    <w:rsid w:val="00B47BA4"/>
    <w:rsid w:val="00B614B3"/>
    <w:rsid w:val="00BB2947"/>
    <w:rsid w:val="00BD4C6A"/>
    <w:rsid w:val="00BD4DD8"/>
    <w:rsid w:val="00C167AE"/>
    <w:rsid w:val="00C4567D"/>
    <w:rsid w:val="00C46740"/>
    <w:rsid w:val="00C47304"/>
    <w:rsid w:val="00C61D26"/>
    <w:rsid w:val="00C63CB5"/>
    <w:rsid w:val="00C67EF7"/>
    <w:rsid w:val="00C85008"/>
    <w:rsid w:val="00CA20AE"/>
    <w:rsid w:val="00CA233B"/>
    <w:rsid w:val="00CA661F"/>
    <w:rsid w:val="00CB65A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C6772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D140-51AC-40A0-B0ED-282BACB2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Pcelica</dc:creator>
  <cp:lastModifiedBy>admins</cp:lastModifiedBy>
  <cp:revision>2</cp:revision>
  <cp:lastPrinted>2018-06-28T08:02:00Z</cp:lastPrinted>
  <dcterms:created xsi:type="dcterms:W3CDTF">2018-11-15T07:40:00Z</dcterms:created>
  <dcterms:modified xsi:type="dcterms:W3CDTF">2018-11-15T07:40:00Z</dcterms:modified>
</cp:coreProperties>
</file>